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left="10206" w:right="-21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ПРИЛОЖЕНИЕ № 9</w:t>
      </w:r>
    </w:p>
    <w:p w:rsidR="0045643C" w:rsidRPr="0045643C" w:rsidRDefault="0045643C" w:rsidP="0045643C">
      <w:pPr>
        <w:autoSpaceDE w:val="0"/>
        <w:autoSpaceDN w:val="0"/>
        <w:adjustRightInd w:val="0"/>
        <w:spacing w:after="0" w:line="240" w:lineRule="auto"/>
        <w:ind w:left="10206" w:right="-21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5643C">
        <w:rPr>
          <w:rFonts w:ascii="Times New Roman" w:eastAsia="Times New Roman" w:hAnsi="Times New Roman" w:cs="Times New Roman"/>
          <w:spacing w:val="-4"/>
          <w:sz w:val="24"/>
          <w:szCs w:val="24"/>
        </w:rPr>
        <w:t>к Административному регламенту</w:t>
      </w:r>
    </w:p>
    <w:p w:rsidR="0045643C" w:rsidRPr="0045643C" w:rsidRDefault="0045643C" w:rsidP="0045643C">
      <w:pPr>
        <w:autoSpaceDE w:val="0"/>
        <w:autoSpaceDN w:val="0"/>
        <w:adjustRightInd w:val="0"/>
        <w:spacing w:after="0" w:line="240" w:lineRule="auto"/>
        <w:ind w:left="10206" w:right="-21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5643C">
        <w:rPr>
          <w:rFonts w:ascii="Times New Roman" w:eastAsia="Times New Roman" w:hAnsi="Times New Roman" w:cs="Times New Roman"/>
          <w:spacing w:val="-4"/>
          <w:sz w:val="24"/>
          <w:szCs w:val="24"/>
        </w:rPr>
        <w:t>предоставления министерством</w:t>
      </w:r>
    </w:p>
    <w:p w:rsidR="0045643C" w:rsidRPr="0045643C" w:rsidRDefault="0045643C" w:rsidP="0045643C">
      <w:pPr>
        <w:autoSpaceDE w:val="0"/>
        <w:autoSpaceDN w:val="0"/>
        <w:adjustRightInd w:val="0"/>
        <w:spacing w:after="0" w:line="240" w:lineRule="auto"/>
        <w:ind w:left="10206" w:right="-21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5643C">
        <w:rPr>
          <w:rFonts w:ascii="Times New Roman" w:eastAsia="Times New Roman" w:hAnsi="Times New Roman" w:cs="Times New Roman"/>
          <w:spacing w:val="-4"/>
          <w:sz w:val="24"/>
          <w:szCs w:val="24"/>
        </w:rPr>
        <w:t>сельского хозяйства и</w:t>
      </w:r>
    </w:p>
    <w:p w:rsidR="0045643C" w:rsidRPr="0045643C" w:rsidRDefault="0045643C" w:rsidP="0045643C">
      <w:pPr>
        <w:autoSpaceDE w:val="0"/>
        <w:autoSpaceDN w:val="0"/>
        <w:adjustRightInd w:val="0"/>
        <w:spacing w:after="0" w:line="240" w:lineRule="auto"/>
        <w:ind w:left="10206" w:right="-21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5643C">
        <w:rPr>
          <w:rFonts w:ascii="Times New Roman" w:eastAsia="Times New Roman" w:hAnsi="Times New Roman" w:cs="Times New Roman"/>
          <w:spacing w:val="-4"/>
          <w:sz w:val="24"/>
          <w:szCs w:val="24"/>
        </w:rPr>
        <w:t>перерабатывающей промышленности</w:t>
      </w:r>
    </w:p>
    <w:p w:rsidR="0045643C" w:rsidRPr="0045643C" w:rsidRDefault="0045643C" w:rsidP="0045643C">
      <w:pPr>
        <w:autoSpaceDE w:val="0"/>
        <w:autoSpaceDN w:val="0"/>
        <w:adjustRightInd w:val="0"/>
        <w:spacing w:after="0" w:line="240" w:lineRule="auto"/>
        <w:ind w:left="10206" w:right="-21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5643C">
        <w:rPr>
          <w:rFonts w:ascii="Times New Roman" w:eastAsia="Times New Roman" w:hAnsi="Times New Roman" w:cs="Times New Roman"/>
          <w:spacing w:val="-4"/>
          <w:sz w:val="24"/>
          <w:szCs w:val="24"/>
        </w:rPr>
        <w:t>Краснодарского края государственной</w:t>
      </w:r>
    </w:p>
    <w:p w:rsidR="0045643C" w:rsidRPr="0045643C" w:rsidRDefault="0045643C" w:rsidP="0045643C">
      <w:pPr>
        <w:spacing w:after="0" w:line="240" w:lineRule="auto"/>
        <w:ind w:left="10206" w:right="-21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pacing w:val="-4"/>
          <w:sz w:val="24"/>
          <w:szCs w:val="24"/>
        </w:rPr>
        <w:t>услуги по предоставлению  субсидий за счет краевого бюджета субъектам агропромышленного комплекса на государственную поддержку виноградарства и виноделия</w:t>
      </w: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ind w:left="9720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rPr>
          <w:rFonts w:ascii="Times New Roman" w:eastAsia="Times New Roman" w:hAnsi="Times New Roman" w:cs="Times New Roman"/>
          <w:caps/>
          <w:spacing w:val="-4"/>
          <w:sz w:val="24"/>
          <w:szCs w:val="24"/>
          <w:lang w:eastAsia="ru-RU"/>
        </w:rPr>
      </w:pPr>
    </w:p>
    <w:p w:rsidR="0045643C" w:rsidRPr="0045643C" w:rsidRDefault="0045643C" w:rsidP="0045643C">
      <w:pPr>
        <w:spacing w:after="0" w:line="240" w:lineRule="auto"/>
        <w:rPr>
          <w:rFonts w:ascii="Times New Roman" w:eastAsia="Times New Roman" w:hAnsi="Times New Roman" w:cs="Times New Roman"/>
          <w:caps/>
          <w:spacing w:val="-4"/>
          <w:sz w:val="24"/>
          <w:szCs w:val="24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bCs/>
          <w:caps/>
          <w:spacing w:val="-4"/>
          <w:sz w:val="28"/>
          <w:szCs w:val="28"/>
          <w:lang w:eastAsia="ru-RU"/>
        </w:rPr>
        <w:t>Справка-расчет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причитающихся сумм субсидий на возмещение части затрат </w:t>
      </w:r>
      <w:r w:rsidRPr="0045643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в связи с уплатой процентов по кредитам на 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приобретение холодильного оборудования, электрогенераторных установок, дубовой тары для выдержки и 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хранения винодельческих продуктов, технологического оборудования для переработки винограда и 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производства винодельческих продуктов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за____________________ 20__ год  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период с  «_____»_____________ 20__ г. по «_____»______________ 20__ г.  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43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(наименование, район)</w:t>
      </w:r>
    </w:p>
    <w:p w:rsidR="0045643C" w:rsidRPr="0045643C" w:rsidRDefault="0045643C" w:rsidP="004564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ИНН___________________________________________________________________________________________________</w:t>
      </w:r>
    </w:p>
    <w:p w:rsidR="0045643C" w:rsidRPr="0045643C" w:rsidRDefault="00244E89" w:rsidP="004564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45643C" w:rsidRPr="0045643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ОКТМО</w:t>
        </w:r>
      </w:hyperlink>
      <w:r w:rsidR="0045643C" w:rsidRPr="00456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муниципального образования) __________________________________________________________________</w:t>
      </w:r>
    </w:p>
    <w:p w:rsidR="0045643C" w:rsidRPr="0045643C" w:rsidRDefault="0045643C" w:rsidP="00456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ОКПО 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 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 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Корреспондирующий счет банка 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ИНН банка ______________________________________________________________________________________________________________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банка _______________________________________________________________________________________________________________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 деятельности по ОКВЭД 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кредита_____________________________________________________________________________________________________________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кредитному договору № ______________ от 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43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российской кредитной организации)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заключения кредитного договора 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погашения кредита по договору 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получения кредита ____________________________________________________________________________________________рублей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440"/>
        <w:gridCol w:w="1620"/>
        <w:gridCol w:w="1980"/>
        <w:gridCol w:w="1697"/>
        <w:gridCol w:w="2263"/>
        <w:gridCol w:w="2340"/>
      </w:tblGrid>
      <w:tr w:rsidR="0045643C" w:rsidRPr="0045643C" w:rsidTr="00E506E7">
        <w:trPr>
          <w:cantSplit/>
        </w:trPr>
        <w:tc>
          <w:tcPr>
            <w:tcW w:w="198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ссудной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задолженности, исходя из которой начисляется субсидия, рублей</w:t>
            </w:r>
          </w:p>
        </w:tc>
        <w:tc>
          <w:tcPr>
            <w:tcW w:w="126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периода</w:t>
            </w:r>
          </w:p>
        </w:tc>
        <w:tc>
          <w:tcPr>
            <w:tcW w:w="144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162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 пользования кредитом в расчетном периоде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(гр.3 – гр.2)</w:t>
            </w:r>
          </w:p>
        </w:tc>
        <w:tc>
          <w:tcPr>
            <w:tcW w:w="3677" w:type="dxa"/>
            <w:gridSpan w:val="2"/>
            <w:vAlign w:val="center"/>
          </w:tcPr>
          <w:p w:rsidR="0045643C" w:rsidRPr="0045643C" w:rsidRDefault="0045643C" w:rsidP="0045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размер</w:t>
            </w:r>
          </w:p>
          <w:p w:rsidR="0045643C" w:rsidRPr="0045643C" w:rsidRDefault="0045643C" w:rsidP="0045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% годовых</w:t>
            </w:r>
          </w:p>
        </w:tc>
        <w:tc>
          <w:tcPr>
            <w:tcW w:w="4603" w:type="dxa"/>
            <w:gridSpan w:val="2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к перечислению, рублей</w:t>
            </w:r>
          </w:p>
        </w:tc>
      </w:tr>
      <w:tr w:rsidR="0045643C" w:rsidRPr="0045643C" w:rsidTr="00E506E7">
        <w:trPr>
          <w:cantSplit/>
        </w:trPr>
        <w:tc>
          <w:tcPr>
            <w:tcW w:w="198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рефинансирования ЦБ РФ на дату заключения кредитного договора</w:t>
            </w:r>
          </w:p>
        </w:tc>
        <w:tc>
          <w:tcPr>
            <w:tcW w:w="1697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процентная ставка по кредитному договору</w:t>
            </w:r>
          </w:p>
        </w:tc>
        <w:tc>
          <w:tcPr>
            <w:tcW w:w="2263" w:type="dxa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гр.6 &gt; гр.5</w:t>
            </w:r>
          </w:p>
        </w:tc>
        <w:tc>
          <w:tcPr>
            <w:tcW w:w="2340" w:type="dxa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гр.6 &lt; гр.5</w:t>
            </w:r>
          </w:p>
        </w:tc>
      </w:tr>
      <w:tr w:rsidR="0045643C" w:rsidRPr="0045643C" w:rsidTr="00E506E7">
        <w:trPr>
          <w:cantSplit/>
          <w:trHeight w:val="639"/>
        </w:trPr>
        <w:tc>
          <w:tcPr>
            <w:tcW w:w="198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гр.1 х гр.4 х гр.5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х 365 (366)</w:t>
            </w:r>
          </w:p>
        </w:tc>
        <w:tc>
          <w:tcPr>
            <w:tcW w:w="2340" w:type="dxa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гр.1 х гр.4 х гр.6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х 365 (366)</w:t>
            </w:r>
          </w:p>
        </w:tc>
      </w:tr>
      <w:tr w:rsidR="0045643C" w:rsidRPr="0045643C" w:rsidTr="00E506E7">
        <w:trPr>
          <w:trHeight w:val="281"/>
        </w:trPr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5643C" w:rsidRPr="0045643C" w:rsidTr="00E506E7">
        <w:trPr>
          <w:trHeight w:val="282"/>
        </w:trPr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43C" w:rsidRPr="0045643C" w:rsidTr="00E506E7">
        <w:trPr>
          <w:trHeight w:val="282"/>
        </w:trPr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43C" w:rsidRPr="0045643C" w:rsidTr="00E506E7">
        <w:trPr>
          <w:trHeight w:val="282"/>
        </w:trPr>
        <w:tc>
          <w:tcPr>
            <w:tcW w:w="14580" w:type="dxa"/>
            <w:gridSpan w:val="8"/>
            <w:tcBorders>
              <w:left w:val="nil"/>
              <w:bottom w:val="nil"/>
              <w:right w:val="nil"/>
            </w:tcBorders>
          </w:tcPr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  _____________________   _______________________________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(подпись)                                                       (расшифровка подписи)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  <w:r w:rsidR="00244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E89" w:rsidRPr="00244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(печать – при наличии)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___________________   _______________________________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(подпись)                                         (расшифровка подписи)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«____»_________________ 20</w:t>
            </w:r>
            <w:r w:rsidR="00244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43C" w:rsidRPr="0045643C" w:rsidTr="00E506E7">
        <w:trPr>
          <w:trHeight w:val="282"/>
        </w:trPr>
        <w:tc>
          <w:tcPr>
            <w:tcW w:w="145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и своевременная уплата процентов подтверждается: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Руководитель российской кредитной организации</w:t>
            </w:r>
          </w:p>
          <w:p w:rsidR="00244E89" w:rsidRPr="0045643C" w:rsidRDefault="0045643C" w:rsidP="00244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                                              _________________________          </w:t>
            </w: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                                    </w:t>
            </w: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="00244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244E89"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="108" w:tblpY="129"/>
        <w:tblW w:w="14580" w:type="dxa"/>
        <w:tblLayout w:type="fixed"/>
        <w:tblLook w:val="00A0" w:firstRow="1" w:lastRow="0" w:firstColumn="1" w:lastColumn="0" w:noHBand="0" w:noVBand="0"/>
      </w:tblPr>
      <w:tblGrid>
        <w:gridCol w:w="14580"/>
      </w:tblGrid>
      <w:tr w:rsidR="0045643C" w:rsidRPr="0045643C" w:rsidTr="00E506E7">
        <w:trPr>
          <w:trHeight w:val="375"/>
        </w:trPr>
        <w:tc>
          <w:tcPr>
            <w:tcW w:w="14580" w:type="dxa"/>
            <w:noWrap/>
            <w:vAlign w:val="bottom"/>
          </w:tcPr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бухгалтер               </w:t>
            </w:r>
            <w:bookmarkStart w:id="0" w:name="_GoBack"/>
            <w:bookmarkEnd w:id="0"/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_________________________          _____________________</w:t>
            </w:r>
          </w:p>
          <w:p w:rsidR="00244E89" w:rsidRPr="0045643C" w:rsidRDefault="0045643C" w:rsidP="00244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(подпись)                                                    </w:t>
            </w:r>
            <w:r w:rsidR="00244E89"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«_____»_________________ 20</w:t>
            </w:r>
            <w:r w:rsidR="00244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Отметка министерства сельского хозяйства и перерабатывающей промышленности Краснодарского края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Причитается к перечислению субсидия в сумме __________________ рублей ____ копеек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</w:tc>
      </w:tr>
    </w:tbl>
    <w:p w:rsidR="0045643C" w:rsidRPr="0045643C" w:rsidRDefault="0045643C" w:rsidP="0045643C">
      <w:pPr>
        <w:tabs>
          <w:tab w:val="left" w:pos="13680"/>
          <w:tab w:val="left" w:pos="13860"/>
          <w:tab w:val="left" w:pos="140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EF61E1" w:rsidRDefault="00EF61E1"/>
    <w:sectPr w:rsidR="00EF61E1" w:rsidSect="004564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43C" w:rsidRDefault="0045643C" w:rsidP="0045643C">
      <w:pPr>
        <w:spacing w:after="0" w:line="240" w:lineRule="auto"/>
      </w:pPr>
      <w:r>
        <w:separator/>
      </w:r>
    </w:p>
  </w:endnote>
  <w:endnote w:type="continuationSeparator" w:id="0">
    <w:p w:rsidR="0045643C" w:rsidRDefault="0045643C" w:rsidP="00456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43C" w:rsidRDefault="0045643C" w:rsidP="0045643C">
      <w:pPr>
        <w:spacing w:after="0" w:line="240" w:lineRule="auto"/>
      </w:pPr>
      <w:r>
        <w:separator/>
      </w:r>
    </w:p>
  </w:footnote>
  <w:footnote w:type="continuationSeparator" w:id="0">
    <w:p w:rsidR="0045643C" w:rsidRDefault="0045643C" w:rsidP="00456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9648773"/>
      <w:docPartObj>
        <w:docPartGallery w:val="Page Numbers (Top of Page)"/>
        <w:docPartUnique/>
      </w:docPartObj>
    </w:sdtPr>
    <w:sdtEndPr/>
    <w:sdtContent>
      <w:p w:rsidR="0045643C" w:rsidRDefault="0045643C" w:rsidP="004564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E89">
          <w:rPr>
            <w:noProof/>
          </w:rPr>
          <w:t>2</w:t>
        </w:r>
        <w:r>
          <w:fldChar w:fldCharType="end"/>
        </w:r>
      </w:p>
    </w:sdtContent>
  </w:sdt>
  <w:p w:rsidR="0045643C" w:rsidRDefault="004564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CCF"/>
    <w:rsid w:val="000E5CCF"/>
    <w:rsid w:val="00244E89"/>
    <w:rsid w:val="002613EC"/>
    <w:rsid w:val="0045643C"/>
    <w:rsid w:val="00E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1C75B-7FFC-411D-9DC1-5825BA21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643C"/>
  </w:style>
  <w:style w:type="paragraph" w:styleId="a5">
    <w:name w:val="footer"/>
    <w:basedOn w:val="a"/>
    <w:link w:val="a6"/>
    <w:uiPriority w:val="99"/>
    <w:unhideWhenUsed/>
    <w:rsid w:val="00456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6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5BF710D703B322B76B62786B62ED06ABD4166A0ADA2BA8C7F3039EE6xEKFI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735</Words>
  <Characters>4194</Characters>
  <Application>Microsoft Office Word</Application>
  <DocSecurity>0</DocSecurity>
  <Lines>34</Lines>
  <Paragraphs>9</Paragraphs>
  <ScaleCrop>false</ScaleCrop>
  <Company>УВВиАП КК</Company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Ирина Викторовна</cp:lastModifiedBy>
  <cp:revision>4</cp:revision>
  <dcterms:created xsi:type="dcterms:W3CDTF">2016-04-29T11:23:00Z</dcterms:created>
  <dcterms:modified xsi:type="dcterms:W3CDTF">2017-06-06T13:17:00Z</dcterms:modified>
</cp:coreProperties>
</file>